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>
          <w:rFonts w:ascii="Albertus Extra Bold" w:hAnsi="Albertus Extra Bold" w:cs="Albertus Extra Bold"/>
          <w:sz w:val="28"/>
        </w:rPr>
      </w:pPr>
      <w:r>
        <w:rPr>
          <w:rFonts w:cs="Albertus Extra Bold" w:ascii="Albertus Extra Bold" w:hAnsi="Albertus Extra Bold"/>
          <w:sz w:val="28"/>
        </w:rPr>
      </w:r>
    </w:p>
    <w:p>
      <w:pPr>
        <w:pStyle w:val="Normal"/>
        <w:rPr>
          <w:rFonts w:ascii="Albertus Extra Bold" w:hAnsi="Albertus Extra Bold" w:cs="Albertus Extra Bold"/>
          <w:sz w:val="28"/>
        </w:rPr>
      </w:pPr>
      <w:r>
        <w:rPr>
          <w:rFonts w:cs="Albertus Extra Bold" w:ascii="Albertus Extra Bold" w:hAnsi="Albertus Extra Bold"/>
          <w:sz w:val="28"/>
        </w:rPr>
      </w:r>
    </w:p>
    <w:p>
      <w:pPr>
        <w:pStyle w:val="Heading1"/>
        <w:ind w:hanging="0" w:start="0"/>
        <w:rPr/>
      </w:pPr>
      <w:r>
        <w:rPr/>
        <w:t>Wharton Seminars for Business Journalists</w:t>
      </w:r>
    </w:p>
    <w:p>
      <w:pPr>
        <w:pStyle w:val="Normal"/>
        <w:jc w:val="center"/>
        <w:rPr>
          <w:rFonts w:ascii="Albertus Extra Bold" w:hAnsi="Albertus Extra Bold" w:cs="Albertus Extra Bold"/>
          <w:sz w:val="28"/>
        </w:rPr>
      </w:pPr>
      <w:r>
        <w:rPr>
          <w:rFonts w:cs="Albertus Extra Bold" w:ascii="Albertus Extra Bold" w:hAnsi="Albertus Extra Bold"/>
          <w:sz w:val="28"/>
        </w:rPr>
        <w:t>December 2000 Sponsors</w:t>
      </w:r>
    </w:p>
    <w:p>
      <w:pPr>
        <w:pStyle w:val="Normal"/>
        <w:jc w:val="center"/>
        <w:rPr>
          <w:rFonts w:ascii="Albertus Extra Bold" w:hAnsi="Albertus Extra Bold" w:cs="Albertus Extra Bold"/>
          <w:sz w:val="28"/>
        </w:rPr>
      </w:pPr>
      <w:r>
        <w:rPr>
          <w:rFonts w:cs="Albertus Extra Bold" w:ascii="Albertus Extra Bold" w:hAnsi="Albertus Extra Bold"/>
          <w:sz w:val="28"/>
        </w:rPr>
      </w:r>
    </w:p>
    <w:p>
      <w:pPr>
        <w:pStyle w:val="Normal"/>
        <w:jc w:val="center"/>
        <w:rPr>
          <w:rFonts w:ascii="Albertus Extra Bold" w:hAnsi="Albertus Extra Bold" w:cs="Albertus Extra Bold"/>
          <w:sz w:val="28"/>
        </w:rPr>
      </w:pPr>
      <w:r>
        <w:rPr>
          <w:rFonts w:cs="Albertus Extra Bold" w:ascii="Albertus Extra Bold" w:hAnsi="Albertus Extra Bold"/>
          <w:sz w:val="28"/>
        </w:rPr>
      </w:r>
    </w:p>
    <w:p>
      <w:pPr>
        <w:pStyle w:val="Normal"/>
        <w:rPr>
          <w:rFonts w:ascii="Albertus Extra Bold" w:hAnsi="Albertus Extra Bold" w:cs="Albertus Extra Bold"/>
          <w:sz w:val="28"/>
        </w:rPr>
      </w:pPr>
      <w:r>
        <w:rPr>
          <w:rFonts w:cs="Albertus Extra Bold" w:ascii="Albertus Extra Bold" w:hAnsi="Albertus Extra Bold"/>
          <w:sz w:val="28"/>
        </w:rPr>
      </w:r>
    </w:p>
    <w:p>
      <w:pPr>
        <w:pStyle w:val="Normal"/>
        <w:rPr>
          <w:rFonts w:ascii="Albertus Extra Bold" w:hAnsi="Albertus Extra Bold" w:cs="Albertus Extra Bold"/>
          <w:sz w:val="28"/>
        </w:rPr>
      </w:pPr>
      <w:r>
        <w:rPr>
          <w:rFonts w:cs="Albertus Extra Bold" w:ascii="Albertus Extra Bold" w:hAnsi="Albertus Extra Bold"/>
          <w:sz w:val="28"/>
        </w:rPr>
        <w:t xml:space="preserve">Anheuser Busch                                  </w:t>
      </w:r>
    </w:p>
    <w:p>
      <w:pPr>
        <w:pStyle w:val="Heading2"/>
        <w:ind w:hanging="0" w:start="0"/>
        <w:rPr/>
      </w:pPr>
      <w:r>
        <w:rPr/>
        <w:t>Archer Daniels Midland</w:t>
      </w:r>
    </w:p>
    <w:p>
      <w:pPr>
        <w:pStyle w:val="Heading2"/>
        <w:ind w:hanging="0" w:start="0"/>
        <w:rPr/>
      </w:pPr>
      <w:r>
        <w:rPr/>
        <w:t>BellSouth Corporation</w:t>
      </w:r>
    </w:p>
    <w:p>
      <w:pPr>
        <w:pStyle w:val="Heading2"/>
        <w:ind w:hanging="0" w:start="0"/>
        <w:rPr/>
      </w:pPr>
      <w:r>
        <w:rPr/>
        <w:t>Blackwood Trading</w:t>
      </w:r>
    </w:p>
    <w:p>
      <w:pPr>
        <w:pStyle w:val="Normal"/>
        <w:rPr>
          <w:rFonts w:ascii="Albertus Extra Bold" w:hAnsi="Albertus Extra Bold" w:cs="Albertus Extra Bold"/>
          <w:sz w:val="28"/>
        </w:rPr>
      </w:pPr>
      <w:r>
        <w:rPr>
          <w:rFonts w:cs="Albertus Extra Bold" w:ascii="Albertus Extra Bold" w:hAnsi="Albertus Extra Bold"/>
          <w:sz w:val="28"/>
        </w:rPr>
        <w:t>Dow Chemical</w:t>
      </w:r>
    </w:p>
    <w:p>
      <w:pPr>
        <w:pStyle w:val="Normal"/>
        <w:rPr>
          <w:rFonts w:ascii="Albertus Extra Bold" w:hAnsi="Albertus Extra Bold" w:cs="Albertus Extra Bold"/>
          <w:sz w:val="28"/>
        </w:rPr>
      </w:pPr>
      <w:r>
        <w:rPr>
          <w:rFonts w:cs="Albertus Extra Bold" w:ascii="Albertus Extra Bold" w:hAnsi="Albertus Extra Bold"/>
          <w:sz w:val="28"/>
        </w:rPr>
        <w:t>Exxon</w:t>
      </w:r>
    </w:p>
    <w:p>
      <w:pPr>
        <w:pStyle w:val="Normal"/>
        <w:rPr>
          <w:rFonts w:ascii="Albertus Extra Bold" w:hAnsi="Albertus Extra Bold" w:cs="Albertus Extra Bold"/>
          <w:sz w:val="28"/>
        </w:rPr>
      </w:pPr>
      <w:r>
        <w:rPr>
          <w:rFonts w:cs="Albertus Extra Bold" w:ascii="Albertus Extra Bold" w:hAnsi="Albertus Extra Bold"/>
          <w:sz w:val="28"/>
        </w:rPr>
        <w:t>Johnson &amp; Johnson</w:t>
      </w:r>
    </w:p>
    <w:p>
      <w:pPr>
        <w:pStyle w:val="Normal"/>
        <w:rPr>
          <w:rFonts w:ascii="Albertus Extra Bold" w:hAnsi="Albertus Extra Bold" w:cs="Albertus Extra Bold"/>
          <w:sz w:val="28"/>
        </w:rPr>
      </w:pPr>
      <w:hyperlink r:id="rId2">
        <w:r>
          <w:rPr>
            <w:rStyle w:val="Hyperlink"/>
            <w:rFonts w:cs="Albertus Extra Bold" w:ascii="Albertus Extra Bold" w:hAnsi="Albertus Extra Bold"/>
            <w:sz w:val="28"/>
          </w:rPr>
          <w:t>Knowledge@Wharton</w:t>
        </w:r>
      </w:hyperlink>
    </w:p>
    <w:p>
      <w:pPr>
        <w:pStyle w:val="Normal"/>
        <w:rPr>
          <w:rFonts w:ascii="Albertus Extra Bold" w:hAnsi="Albertus Extra Bold" w:cs="Albertus Extra Bold"/>
          <w:sz w:val="28"/>
        </w:rPr>
      </w:pPr>
      <w:r>
        <w:rPr>
          <w:rFonts w:cs="Albertus Extra Bold" w:ascii="Albertus Extra Bold" w:hAnsi="Albertus Extra Bold"/>
          <w:sz w:val="28"/>
        </w:rPr>
        <w:t>Lockheed Martin</w:t>
      </w:r>
    </w:p>
    <w:p>
      <w:pPr>
        <w:pStyle w:val="Normal"/>
        <w:rPr>
          <w:rFonts w:ascii="Albertus Extra Bold" w:hAnsi="Albertus Extra Bold" w:cs="Albertus Extra Bold"/>
          <w:sz w:val="28"/>
        </w:rPr>
      </w:pPr>
      <w:r>
        <w:rPr>
          <w:rFonts w:cs="Albertus Extra Bold" w:ascii="Albertus Extra Bold" w:hAnsi="Albertus Extra Bold"/>
          <w:sz w:val="28"/>
        </w:rPr>
        <w:t>Merck &amp; Co. Inc.</w:t>
      </w:r>
    </w:p>
    <w:p>
      <w:pPr>
        <w:pStyle w:val="Normal"/>
        <w:rPr>
          <w:rFonts w:ascii="Albertus Extra Bold" w:hAnsi="Albertus Extra Bold" w:cs="Albertus Extra Bold"/>
          <w:sz w:val="28"/>
        </w:rPr>
      </w:pPr>
      <w:r>
        <w:rPr>
          <w:rFonts w:cs="Albertus Extra Bold" w:ascii="Albertus Extra Bold" w:hAnsi="Albertus Extra Bold"/>
          <w:sz w:val="28"/>
        </w:rPr>
        <w:t>National Press Foundation</w:t>
      </w:r>
    </w:p>
    <w:p>
      <w:pPr>
        <w:pStyle w:val="Normal"/>
        <w:rPr>
          <w:rFonts w:ascii="Albertus Extra Bold" w:hAnsi="Albertus Extra Bold" w:cs="Albertus Extra Bold"/>
          <w:sz w:val="28"/>
        </w:rPr>
      </w:pPr>
      <w:r>
        <w:rPr>
          <w:rFonts w:cs="Albertus Extra Bold" w:ascii="Albertus Extra Bold" w:hAnsi="Albertus Extra Bold"/>
          <w:sz w:val="28"/>
        </w:rPr>
        <w:t>Nike</w:t>
      </w:r>
    </w:p>
    <w:p>
      <w:pPr>
        <w:pStyle w:val="Normal"/>
        <w:rPr>
          <w:rFonts w:ascii="Albertus Extra Bold" w:hAnsi="Albertus Extra Bold" w:cs="Albertus Extra Bold"/>
          <w:sz w:val="28"/>
        </w:rPr>
      </w:pPr>
      <w:r>
        <w:rPr>
          <w:rFonts w:cs="Albertus Extra Bold" w:ascii="Albertus Extra Bold" w:hAnsi="Albertus Extra Bold"/>
          <w:sz w:val="28"/>
        </w:rPr>
        <w:t>Pfizer Inc.</w:t>
      </w:r>
    </w:p>
    <w:p>
      <w:pPr>
        <w:pStyle w:val="Normal"/>
        <w:rPr>
          <w:rFonts w:ascii="Albertus Extra Bold" w:hAnsi="Albertus Extra Bold" w:cs="Albertus Extra Bold"/>
          <w:sz w:val="28"/>
        </w:rPr>
      </w:pPr>
      <w:r>
        <w:rPr>
          <w:rFonts w:cs="Albertus Extra Bold" w:ascii="Albertus Extra Bold" w:hAnsi="Albertus Extra Bold"/>
          <w:sz w:val="28"/>
        </w:rPr>
        <w:t>Proxicom</w:t>
      </w:r>
    </w:p>
    <w:p>
      <w:pPr>
        <w:pStyle w:val="Normal"/>
        <w:rPr>
          <w:rFonts w:ascii="Albertus Extra Bold" w:hAnsi="Albertus Extra Bold" w:cs="Albertus Extra Bold"/>
          <w:sz w:val="28"/>
        </w:rPr>
      </w:pPr>
      <w:r>
        <w:rPr>
          <w:rFonts w:cs="Albertus Extra Bold" w:ascii="Albertus Extra Bold" w:hAnsi="Albertus Extra Bold"/>
          <w:sz w:val="28"/>
        </w:rPr>
        <w:t>SmithKline Beechman</w:t>
      </w:r>
    </w:p>
    <w:p>
      <w:pPr>
        <w:pStyle w:val="Normal"/>
        <w:rPr>
          <w:rFonts w:ascii="Albertus Extra Bold" w:hAnsi="Albertus Extra Bold" w:cs="Albertus Extra Bold"/>
          <w:sz w:val="28"/>
        </w:rPr>
      </w:pPr>
      <w:r>
        <w:rPr>
          <w:rFonts w:cs="Albertus Extra Bold" w:ascii="Albertus Extra Bold" w:hAnsi="Albertus Extra Bold"/>
          <w:sz w:val="28"/>
        </w:rPr>
        <w:t>South Asian Journalists Association</w:t>
      </w:r>
    </w:p>
    <w:p>
      <w:pPr>
        <w:pStyle w:val="Normal"/>
        <w:rPr>
          <w:rFonts w:ascii="Albertus Extra Bold" w:hAnsi="Albertus Extra Bold" w:cs="Albertus Extra Bold"/>
          <w:sz w:val="28"/>
        </w:rPr>
      </w:pPr>
      <w:r>
        <w:rPr>
          <w:rFonts w:cs="Albertus Extra Bold" w:ascii="Albertus Extra Bold" w:hAnsi="Albertus Extra Bold"/>
          <w:sz w:val="28"/>
        </w:rPr>
        <w:t>UtiliCorp United</w:t>
      </w:r>
    </w:p>
    <w:p>
      <w:pPr>
        <w:pStyle w:val="Normal"/>
        <w:rPr>
          <w:rFonts w:ascii="Albertus Extra Bold" w:hAnsi="Albertus Extra Bold" w:cs="Albertus Extra Bold"/>
          <w:sz w:val="28"/>
        </w:rPr>
      </w:pPr>
      <w:r>
        <w:rPr>
          <w:rFonts w:cs="Albertus Extra Bold" w:ascii="Albertus Extra Bold" w:hAnsi="Albertus Extra Bold"/>
          <w:sz w:val="28"/>
        </w:rPr>
        <w:t xml:space="preserve">Verizon </w:t>
      </w:r>
    </w:p>
    <w:p>
      <w:pPr>
        <w:pStyle w:val="Normal"/>
        <w:rPr>
          <w:rFonts w:ascii="Albertus Extra Bold" w:hAnsi="Albertus Extra Bold" w:cs="Albertus Extra Bold"/>
          <w:sz w:val="28"/>
        </w:rPr>
      </w:pPr>
      <w:r>
        <w:rPr>
          <w:rFonts w:cs="Albertus Extra Bold" w:ascii="Albertus Extra Bold" w:hAnsi="Albertus Extra Bold"/>
          <w:sz w:val="28"/>
        </w:rPr>
      </w:r>
    </w:p>
    <w:p>
      <w:pPr>
        <w:pStyle w:val="Normal"/>
        <w:rPr>
          <w:rFonts w:ascii="Albertus Extra Bold" w:hAnsi="Albertus Extra Bold" w:cs="Albertus Extra Bold"/>
          <w:sz w:val="28"/>
        </w:rPr>
      </w:pPr>
      <w:r>
        <w:rPr>
          <w:rFonts w:cs="Albertus Extra Bold" w:ascii="Albertus Extra Bold" w:hAnsi="Albertus Extra Bold"/>
          <w:sz w:val="28"/>
        </w:rPr>
      </w:r>
    </w:p>
    <w:p>
      <w:pPr>
        <w:pStyle w:val="Normal"/>
        <w:rPr>
          <w:rFonts w:ascii="Albertus Extra Bold" w:hAnsi="Albertus Extra Bold" w:cs="Albertus Extra Bold"/>
          <w:sz w:val="28"/>
        </w:rPr>
      </w:pPr>
      <w:r>
        <w:rPr>
          <w:rFonts w:cs="Albertus Extra Bold" w:ascii="Albertus Extra Bold" w:hAnsi="Albertus Extra Bold"/>
          <w:sz w:val="28"/>
        </w:rPr>
      </w:r>
    </w:p>
    <w:p>
      <w:pPr>
        <w:pStyle w:val="Normal"/>
        <w:rPr>
          <w:rFonts w:ascii="Albertus Extra Bold" w:hAnsi="Albertus Extra Bold" w:cs="Albertus Extra Bold"/>
          <w:sz w:val="28"/>
        </w:rPr>
      </w:pPr>
      <w:r>
        <w:rPr>
          <w:rFonts w:cs="Albertus Extra Bold" w:ascii="Albertus Extra Bold" w:hAnsi="Albertus Extra Bold"/>
          <w:sz w:val="28"/>
        </w:rPr>
      </w:r>
    </w:p>
    <w:sectPr>
      <w:type w:val="nextPage"/>
      <w:pgSz w:w="12240" w:h="15840"/>
      <w:pgMar w:left="1800" w:right="1800" w:gutter="0" w:header="0" w:top="1440" w:footer="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Albertus Extra Bold">
    <w:charset w:val="00" w:characterSet="windows-1252"/>
    <w:family w:val="swiss"/>
    <w:pitch w:val="variable"/>
  </w:font>
  <w:font w:name="Liberation Sans">
    <w:altName w:val="Arial"/>
    <w:charset w:val="01" w:characterSet="utf-8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pStyle w:val="Heading2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doNotExpandShiftReturn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0"/>
      <w:szCs w:val="20"/>
      <w:lang w:val="en-US" w:eastAsia="zh-CN" w:bidi="hi-I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jc w:val="center"/>
      <w:outlineLvl w:val="0"/>
    </w:pPr>
    <w:rPr>
      <w:rFonts w:ascii="Albertus Extra Bold" w:hAnsi="Albertus Extra Bold" w:cs="Albertus Extra Bold"/>
      <w:sz w:val="28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outlineLvl w:val="1"/>
    </w:pPr>
    <w:rPr>
      <w:rFonts w:ascii="Albertus Extra Bold" w:hAnsi="Albertus Extra Bold" w:cs="Albertus Extra Bold"/>
      <w:sz w:val="28"/>
    </w:rPr>
  </w:style>
  <w:style w:type="character" w:styleId="DefaultParagraphFont">
    <w:name w:val="Default Paragraph Font"/>
    <w:qFormat/>
    <w:rPr/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Knowledge@Wharton" TargetMode="Externa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2000-10-23T17:53:00Z</dcterms:created>
  <dc:creator>SPIGONAJ</dc:creator>
  <dc:description/>
  <dc:language>en-CA</dc:language>
  <cp:lastModifiedBy>SPIGONAJ</cp:lastModifiedBy>
  <dcterms:modified xsi:type="dcterms:W3CDTF">2000-10-23T18:06:00Z</dcterms:modified>
  <cp:revision>1</cp:revision>
  <dc:subject/>
  <dc:title>Wharton Seminars for Business Journalists</dc:title>
</cp:coreProperties>
</file>