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15.jpeg" ContentType="image/jpeg"/>
  <Override PartName="/word/media/image14.png" ContentType="image/png"/>
  <Override PartName="/word/media/image5.png" ContentType="image/png"/>
  <Override PartName="/word/media/image6.png" ContentType="image/png"/>
  <Override PartName="/word/media/image1.png" ContentType="image/png"/>
  <Override PartName="/word/media/image10.png" ContentType="image/png"/>
  <Override PartName="/word/media/image7.png" ContentType="image/png"/>
  <Override PartName="/word/media/image11.png" ContentType="image/png"/>
  <Override PartName="/word/media/image2.png" ContentType="image/png"/>
  <Override PartName="/word/media/image8.png" ContentType="image/png"/>
  <Override PartName="/word/media/image12.png" ContentType="image/png"/>
  <Override PartName="/word/media/image3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3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8640"/>
      </w:tblGrid>
      <w:tr>
        <w:trPr>
          <w:trHeight w:val="540" w:hRule="atLeast"/>
        </w:trPr>
        <w:tc>
          <w:tcPr>
            <w:tcW w:w="8640" w:type="dxa"/>
            <w:tcBorders/>
            <w:vAlign w:val="center"/>
          </w:tcPr>
          <w:tbl>
            <w:tblPr>
              <w:tblW w:w="9000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663"/>
              <w:gridCol w:w="7337"/>
            </w:tblGrid>
            <w:tr>
              <w:trPr/>
              <w:tc>
                <w:tcPr>
                  <w:tcW w:w="1663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CC3300"/>
                    </w:rPr>
                  </w:pPr>
                  <w:r>
                    <w:rPr>
                      <w:color w:val="CC3300"/>
                    </w:rPr>
                    <w:drawing>
                      <wp:inline distT="0" distB="0" distL="0" distR="0">
                        <wp:extent cx="971550" cy="962025"/>
                        <wp:effectExtent l="0" t="0" r="0" b="0"/>
                        <wp:docPr id="1" name="Image1" descr="" title="">
                          <a:hlinkClick xmlns:a="http://schemas.openxmlformats.org/drawingml/2006/main" r:id="rId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" descr="" title="">
                                  <a:hlinkClick r:id="rId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 l="-37" t="-37" r="-37" b="-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37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>
                      <w:color w:val="CC3300"/>
                    </w:rPr>
                    <w:drawing>
                      <wp:inline distT="0" distB="0" distL="0" distR="0">
                        <wp:extent cx="714375" cy="209550"/>
                        <wp:effectExtent l="0" t="0" r="0" b="0"/>
                        <wp:docPr id="2" name="Image2" descr="" title="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2" descr="" title="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-50" t="-172" r="-50" b="-1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CC3300"/>
                    </w:rPr>
                    <w:drawing>
                      <wp:inline distT="0" distB="0" distL="0" distR="0">
                        <wp:extent cx="714375" cy="209550"/>
                        <wp:effectExtent l="0" t="0" r="0" b="0"/>
                        <wp:docPr id="3" name="Image3" descr="" title="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3" descr="" title="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-50" t="-172" r="-50" b="-1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CC3300"/>
                    </w:rPr>
                    <w:drawing>
                      <wp:inline distT="0" distB="0" distL="0" distR="0">
                        <wp:extent cx="714375" cy="209550"/>
                        <wp:effectExtent l="0" t="0" r="0" b="0"/>
                        <wp:docPr id="4" name="Image4" descr="" title="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4" descr="" title="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-50" t="-172" r="-50" b="-1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CC3300"/>
                    </w:rPr>
                    <w:drawing>
                      <wp:inline distT="0" distB="0" distL="0" distR="0">
                        <wp:extent cx="714375" cy="209550"/>
                        <wp:effectExtent l="0" t="0" r="0" b="0"/>
                        <wp:docPr id="5" name="Image5" descr="" title="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5" descr="" title="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-50" t="-172" r="-50" b="-1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CC3300"/>
                    </w:rPr>
                    <w:drawing>
                      <wp:inline distT="0" distB="0" distL="0" distR="0">
                        <wp:extent cx="714375" cy="209550"/>
                        <wp:effectExtent l="0" t="0" r="0" b="0"/>
                        <wp:docPr id="6" name="Image6" descr="" title="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6" descr="" title="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l="-50" t="-172" r="-50" b="-1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CC3300"/>
                    </w:rPr>
                    <w:drawing>
                      <wp:inline distT="0" distB="0" distL="0" distR="0">
                        <wp:extent cx="714375" cy="209550"/>
                        <wp:effectExtent l="0" t="0" r="0" b="0"/>
                        <wp:docPr id="7" name="Image7" descr="" title="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7" descr="" title="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l="-50" t="-172" r="-50" b="-1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8640" w:type="dxa"/>
            <w:tcBorders/>
            <w:vAlign w:val="center"/>
          </w:tcPr>
          <w:tbl>
            <w:tblPr>
              <w:tblW w:w="8555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</w:tblPr>
            <w:tblGrid>
              <w:gridCol w:w="2580"/>
              <w:gridCol w:w="5880"/>
              <w:gridCol w:w="95"/>
            </w:tblGrid>
            <w:tr>
              <w:trPr>
                <w:trHeight w:val="1920" w:hRule="atLeast"/>
              </w:trPr>
              <w:tc>
                <w:tcPr>
                  <w:tcW w:w="2580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drawing>
                      <wp:inline distT="0" distB="0" distL="0" distR="0">
                        <wp:extent cx="1428750" cy="1428750"/>
                        <wp:effectExtent l="0" t="0" r="0" b="0"/>
                        <wp:docPr id="8" name="Image8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8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l="-25" t="-25" r="-25" b="-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80" w:type="dxa"/>
                  <w:tcBorders/>
                  <w:vAlign w:val="center"/>
                </w:tcPr>
                <w:p>
                  <w:pPr>
                    <w:pStyle w:val="NormalWeb"/>
                    <w:spacing w:before="0" w:after="280"/>
                    <w:jc w:val="center"/>
                    <w:rPr>
                      <w:rFonts w:ascii="Arial" w:hAnsi="Arial" w:cs="Arial"/>
                      <w:b/>
                      <w:bCs/>
                      <w:i/>
                      <w:i/>
                      <w:iCs/>
                      <w:color w:val="990000"/>
                    </w:rPr>
                  </w:pPr>
                  <w:r>
                    <w:rPr>
                      <w:rFonts w:cs="Arial" w:ascii="Arial" w:hAnsi="Arial"/>
                      <w:b/>
                      <w:bCs/>
                      <w:i/>
                      <w:iCs/>
                      <w:color w:val="990000"/>
                    </w:rPr>
                    <w:t>The Wing Lam Kung Fu</w:t>
                    <w:br/>
                    <w:t>Lion Dance Team</w:t>
                  </w:r>
                </w:p>
                <w:p>
                  <w:pPr>
                    <w:pStyle w:val="NormalWeb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...traditional Hung Gar Lion Dance!</w:t>
                  </w:r>
                </w:p>
                <w:p>
                  <w:pPr>
                    <w:pStyle w:val="NormalWeb"/>
                    <w:spacing w:before="280" w:after="0"/>
                    <w:jc w:val="center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95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8555" w:type="dxa"/>
                  <w:gridSpan w:val="3"/>
                  <w:tcBorders/>
                  <w:shd w:fill="FFFFCC" w:val="clear"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hyperlink r:id="rId17">
                    <w:r>
                      <w:rPr>
                        <w:rStyle w:val="Hyperlink"/>
                        <w:rFonts w:cs="Arial" w:ascii="Arial" w:hAnsi="Arial"/>
                        <w:sz w:val="20"/>
                        <w:szCs w:val="20"/>
                      </w:rPr>
                      <w:t>Correspondence Training</w:t>
                    </w:r>
                  </w:hyperlink>
                  <w:r>
                    <w:rPr>
                      <w:rFonts w:cs="Arial" w:ascii="Arial" w:hAnsi="Arial"/>
                      <w:color w:val="CC3300"/>
                      <w:sz w:val="20"/>
                      <w:szCs w:val="20"/>
                    </w:rPr>
                    <w:t xml:space="preserve"> | </w:t>
                  </w:r>
                  <w:hyperlink r:id="rId18">
                    <w:r>
                      <w:rPr>
                        <w:rStyle w:val="Hyperlink"/>
                        <w:rFonts w:cs="Arial" w:ascii="Arial" w:hAnsi="Arial"/>
                        <w:sz w:val="20"/>
                        <w:szCs w:val="20"/>
                      </w:rPr>
                      <w:t>Seminars</w:t>
                    </w:r>
                  </w:hyperlink>
                  <w:r>
                    <w:rPr>
                      <w:rFonts w:cs="Arial" w:ascii="Arial" w:hAnsi="Arial"/>
                      <w:color w:val="CC3300"/>
                      <w:sz w:val="20"/>
                      <w:szCs w:val="20"/>
                    </w:rPr>
                    <w:t xml:space="preserve"> | </w:t>
                  </w:r>
                  <w:hyperlink r:id="rId19">
                    <w:r>
                      <w:rPr>
                        <w:rStyle w:val="Hyperlink"/>
                        <w:rFonts w:cs="Arial" w:ascii="Arial" w:hAnsi="Arial"/>
                        <w:sz w:val="20"/>
                        <w:szCs w:val="20"/>
                      </w:rPr>
                      <w:t>Student Links</w:t>
                    </w:r>
                  </w:hyperlink>
                  <w:r>
                    <w:rPr>
                      <w:rFonts w:cs="Arial" w:ascii="Arial" w:hAnsi="Arial"/>
                      <w:color w:val="CC3300"/>
                      <w:sz w:val="20"/>
                      <w:szCs w:val="20"/>
                    </w:rPr>
                    <w:t xml:space="preserve"> | </w:t>
                  </w:r>
                  <w:hyperlink r:id="rId20">
                    <w:r>
                      <w:rPr>
                        <w:rStyle w:val="Hyperlink"/>
                        <w:rFonts w:cs="Arial" w:ascii="Arial" w:hAnsi="Arial"/>
                        <w:sz w:val="20"/>
                        <w:szCs w:val="20"/>
                      </w:rPr>
                      <w:t>Contact Info</w:t>
                    </w:r>
                  </w:hyperlink>
                  <w:r>
                    <w:rPr/>
                    <w:t xml:space="preserve"> </w:t>
                  </w:r>
                </w:p>
              </w:tc>
            </w:tr>
            <w:tr>
              <w:trPr>
                <w:trHeight w:val="7275" w:hRule="atLeast"/>
              </w:trPr>
              <w:tc>
                <w:tcPr>
                  <w:tcW w:w="2580" w:type="dxa"/>
                  <w:tcBorders/>
                  <w:vAlign w:val="center"/>
                </w:tcPr>
                <w:tbl>
                  <w:tblPr>
                    <w:tblW w:w="2505" w:type="dxa"/>
                    <w:jc w:val="start"/>
                    <w:tblInd w:w="0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2505"/>
                  </w:tblGrid>
                  <w:tr>
                    <w:trPr/>
                    <w:tc>
                      <w:tcPr>
                        <w:tcW w:w="2505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>
                            <w:color w:val="CC3300"/>
                          </w:rPr>
                          <w:drawing>
                            <wp:inline distT="0" distB="0" distL="0" distR="0">
                              <wp:extent cx="1476375" cy="514350"/>
                              <wp:effectExtent l="0" t="0" r="0" b="0"/>
                              <wp:docPr id="9" name="Image9" descr="" title="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age9" descr="" title="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 l="-24" t="-70" r="-24" b="-7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63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br/>
                          <w:br/>
                        </w:r>
                        <w:r>
                          <w:rPr>
                            <w:color w:val="CC3300"/>
                          </w:rPr>
                          <w:drawing>
                            <wp:inline distT="0" distB="0" distL="0" distR="0">
                              <wp:extent cx="1457325" cy="514350"/>
                              <wp:effectExtent l="0" t="0" r="0" b="0"/>
                              <wp:docPr id="10" name="Image10" descr="" title="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10" descr="" title="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 l="-25" t="-70" r="-25" b="-7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br/>
                          <w:br/>
                        </w:r>
                        <w:r>
                          <w:rPr>
                            <w:color w:val="CC3300"/>
                          </w:rPr>
                          <w:drawing>
                            <wp:inline distT="0" distB="0" distL="0" distR="0">
                              <wp:extent cx="1457325" cy="514350"/>
                              <wp:effectExtent l="0" t="0" r="0" b="0"/>
                              <wp:docPr id="11" name="Image11" descr="" title="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age11" descr="" title="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 l="-25" t="-70" r="-25" b="-7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br/>
                          <w:br/>
                        </w:r>
                        <w:r>
                          <w:rPr>
                            <w:color w:val="CC3300"/>
                          </w:rPr>
                          <w:drawing>
                            <wp:inline distT="0" distB="0" distL="0" distR="0">
                              <wp:extent cx="1457325" cy="514350"/>
                              <wp:effectExtent l="0" t="0" r="0" b="0"/>
                              <wp:docPr id="12" name="Image12" descr="" title="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12" descr="" title="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/>
                                      <a:srcRect l="-25" t="-70" r="-25" b="-7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br/>
                          <w:br/>
                        </w:r>
                        <w:r>
                          <w:rPr>
                            <w:color w:val="CC3300"/>
                          </w:rPr>
                          <w:drawing>
                            <wp:inline distT="0" distB="0" distL="0" distR="0">
                              <wp:extent cx="1457325" cy="514350"/>
                              <wp:effectExtent l="0" t="0" r="0" b="0"/>
                              <wp:docPr id="13" name="Image13" descr="" title="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age13" descr="" title="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/>
                                      <a:srcRect l="-25" t="-70" r="-25" b="-7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br/>
                          <w:br/>
                        </w:r>
                        <w:r>
                          <w:rPr>
                            <w:color w:val="CC3300"/>
                          </w:rPr>
                          <w:drawing>
                            <wp:inline distT="0" distB="0" distL="0" distR="0">
                              <wp:extent cx="1447800" cy="514350"/>
                              <wp:effectExtent l="0" t="0" r="0" b="0"/>
                              <wp:docPr id="14" name="Image14" descr="" title="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14" descr="" title="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/>
                                      <a:srcRect l="-25" t="-70" r="-25" b="-7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880" w:type="dxa"/>
                  <w:tcBorders/>
                  <w:vAlign w:val="center"/>
                </w:tcPr>
                <w:p>
                  <w:pPr>
                    <w:pStyle w:val="NormalWeb"/>
                    <w:spacing w:before="0" w:after="280"/>
                    <w:rPr/>
                  </w:pPr>
                  <w:r>
                    <w:rPr/>
                    <w:drawing>
                      <wp:inline distT="0" distB="0" distL="0" distR="0">
                        <wp:extent cx="3695700" cy="2638425"/>
                        <wp:effectExtent l="0" t="0" r="0" b="0"/>
                        <wp:docPr id="15" name="Image15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15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 l="-7" t="-10" r="-7" b="-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95700" cy="2638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Web"/>
                    <w:rPr/>
                  </w:pPr>
                  <w:r>
                    <w:rPr>
                      <w:sz w:val="20"/>
                      <w:szCs w:val="20"/>
                    </w:rPr>
                    <w:t xml:space="preserve">The </w:t>
                  </w:r>
                  <w:r>
                    <w:rPr>
                      <w:color w:val="990033"/>
                      <w:sz w:val="20"/>
                      <w:szCs w:val="20"/>
                    </w:rPr>
                    <w:t>Wing Lam Kung Fu Lion Dance Team</w:t>
                  </w:r>
                  <w:r>
                    <w:rPr>
                      <w:sz w:val="20"/>
                      <w:szCs w:val="20"/>
                    </w:rPr>
                    <w:t xml:space="preserve"> performs traditional Southern style Lion Dance for Weddings, Banquets, Store Openings, and of course, Chinese Lunar New Year Celebrations. For information on booking a liondance for your event, please contact Lynn Lam at (408) 244-2831in the South Bay Area. In the North Bay Area, please contact Marc Velez at (707) 793-0397.</w:t>
                  </w:r>
                </w:p>
                <w:p>
                  <w:pPr>
                    <w:pStyle w:val="NormalWeb"/>
                    <w:spacing w:before="280" w:after="0"/>
                    <w:rPr/>
                  </w:pPr>
                  <w:r>
                    <w:rPr/>
                    <w:t>Recent Photographs</w:t>
                    <w:br/>
                    <w:br/>
                  </w:r>
                  <w:r>
                    <w:rPr>
                      <w:sz w:val="20"/>
                      <w:szCs w:val="20"/>
                    </w:rPr>
                    <w:t>  </w:t>
                  </w:r>
                  <w:hyperlink r:id="rId34">
                    <w:r>
                      <w:rPr>
                        <w:rStyle w:val="Hyperlink"/>
                        <w:sz w:val="20"/>
                        <w:szCs w:val="20"/>
                      </w:rPr>
                      <w:t>Club 369</w:t>
                    </w:r>
                  </w:hyperlink>
                  <w:r>
                    <w:rPr>
                      <w:sz w:val="20"/>
                      <w:szCs w:val="20"/>
                    </w:rPr>
                    <w:br/>
                    <w:t>  </w:t>
                  </w:r>
                  <w:hyperlink r:id="rId35">
                    <w:r>
                      <w:rPr>
                        <w:rStyle w:val="Hyperlink"/>
                        <w:sz w:val="20"/>
                        <w:szCs w:val="20"/>
                      </w:rPr>
                      <w:t>Macys</w:t>
                    </w:r>
                  </w:hyperlink>
                  <w:r>
                    <w:rPr>
                      <w:sz w:val="20"/>
                      <w:szCs w:val="20"/>
                    </w:rPr>
                    <w:br/>
                    <w:t>  </w:t>
                  </w:r>
                  <w:hyperlink r:id="rId36">
                    <w:r>
                      <w:rPr>
                        <w:rStyle w:val="Hyperlink"/>
                        <w:sz w:val="20"/>
                        <w:szCs w:val="20"/>
                      </w:rPr>
                      <w:t>Monterey</w:t>
                    </w:r>
                  </w:hyperlink>
                  <w:r>
                    <w:rPr>
                      <w:sz w:val="20"/>
                      <w:szCs w:val="20"/>
                    </w:rPr>
                    <w:br/>
                    <w:t>  </w:t>
                  </w:r>
                  <w:hyperlink r:id="rId37">
                    <w:r>
                      <w:rPr>
                        <w:rStyle w:val="Hyperlink"/>
                        <w:sz w:val="20"/>
                        <w:szCs w:val="20"/>
                      </w:rPr>
                      <w:t>Women's World Cup</w:t>
                    </w:r>
                  </w:hyperlink>
                  <w:r>
                    <w:rPr>
                      <w:sz w:val="20"/>
                      <w:szCs w:val="20"/>
                    </w:rPr>
                    <w:br/>
                    <w:t>  </w:t>
                  </w:r>
                  <w:hyperlink r:id="rId38">
                    <w:r>
                      <w:rPr>
                        <w:rStyle w:val="Hyperlink"/>
                        <w:sz w:val="20"/>
                        <w:szCs w:val="20"/>
                      </w:rPr>
                      <w:t>San Francisco</w:t>
                    </w:r>
                  </w:hyperlink>
                </w:p>
              </w:tc>
              <w:tc>
                <w:tcPr>
                  <w:tcW w:w="95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580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880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95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CC33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wle.com/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www.wle.com/store/main.html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www.wle.com/resources/newslet.htm" TargetMode="External"/><Relationship Id="rId8" Type="http://schemas.openxmlformats.org/officeDocument/2006/relationships/image" Target="media/image4.png"/><Relationship Id="rId9" Type="http://schemas.openxmlformats.org/officeDocument/2006/relationships/hyperlink" Target="http://www.wle.com/core.html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://www.winglam.com/cgi-local/Ultimate.cgi?action=intro&amp;BypassCookie=true" TargetMode="External"/><Relationship Id="rId12" Type="http://schemas.openxmlformats.org/officeDocument/2006/relationships/image" Target="media/image6.png"/><Relationship Id="rId13" Type="http://schemas.openxmlformats.org/officeDocument/2006/relationships/hyperlink" Target="http://www.wle.com/resources/contact.htm" TargetMode="External"/><Relationship Id="rId14" Type="http://schemas.openxmlformats.org/officeDocument/2006/relationships/image" Target="media/image7.png"/><Relationship Id="rId15" Type="http://schemas.openxmlformats.org/officeDocument/2006/relationships/hyperlink" Target="http://www.wle.com/resources/links.htm" TargetMode="External"/><Relationship Id="rId16" Type="http://schemas.openxmlformats.org/officeDocument/2006/relationships/image" Target="media/image8.png"/><Relationship Id="rId17" Type="http://schemas.openxmlformats.org/officeDocument/2006/relationships/hyperlink" Target="http://www.wle.com/federation/index.htm" TargetMode="External"/><Relationship Id="rId18" Type="http://schemas.openxmlformats.org/officeDocument/2006/relationships/hyperlink" Target="http://www.wle.com/federation/seminars.htm" TargetMode="External"/><Relationship Id="rId19" Type="http://schemas.openxmlformats.org/officeDocument/2006/relationships/hyperlink" Target="http://www.wle.com/school/students.htm" TargetMode="External"/><Relationship Id="rId20" Type="http://schemas.openxmlformats.org/officeDocument/2006/relationships/hyperlink" Target="http://www.wle.com/resources/contact.htm" TargetMode="External"/><Relationship Id="rId21" Type="http://schemas.openxmlformats.org/officeDocument/2006/relationships/image" Target="media/image9.png"/><Relationship Id="rId22" Type="http://schemas.openxmlformats.org/officeDocument/2006/relationships/hyperlink" Target="http://www.wle.com/index.html" TargetMode="External"/><Relationship Id="rId23" Type="http://schemas.openxmlformats.org/officeDocument/2006/relationships/image" Target="media/image10.png"/><Relationship Id="rId24" Type="http://schemas.openxmlformats.org/officeDocument/2006/relationships/hyperlink" Target="http://www.wle.com/store/main.html" TargetMode="External"/><Relationship Id="rId25" Type="http://schemas.openxmlformats.org/officeDocument/2006/relationships/image" Target="media/image11.png"/><Relationship Id="rId26" Type="http://schemas.openxmlformats.org/officeDocument/2006/relationships/hyperlink" Target="http://www.wle.com/federation/index.htm" TargetMode="External"/><Relationship Id="rId27" Type="http://schemas.openxmlformats.org/officeDocument/2006/relationships/image" Target="media/image12.png"/><Relationship Id="rId28" Type="http://schemas.openxmlformats.org/officeDocument/2006/relationships/hyperlink" Target="http://www.wle.com/school/index.htm" TargetMode="External"/><Relationship Id="rId29" Type="http://schemas.openxmlformats.org/officeDocument/2006/relationships/image" Target="media/image13.png"/><Relationship Id="rId30" Type="http://schemas.openxmlformats.org/officeDocument/2006/relationships/hyperlink" Target="http://www.wle.com/kungfu/index.htm" TargetMode="External"/><Relationship Id="rId31" Type="http://schemas.openxmlformats.org/officeDocument/2006/relationships/image" Target="media/image14.png"/><Relationship Id="rId32" Type="http://schemas.openxmlformats.org/officeDocument/2006/relationships/hyperlink" Target="http://www.wle.com/resources/index.htm" TargetMode="External"/><Relationship Id="rId33" Type="http://schemas.openxmlformats.org/officeDocument/2006/relationships/image" Target="media/image15.jpeg"/><Relationship Id="rId34" Type="http://schemas.openxmlformats.org/officeDocument/2006/relationships/hyperlink" Target="http://www.wle.com/school/club369.html" TargetMode="External"/><Relationship Id="rId35" Type="http://schemas.openxmlformats.org/officeDocument/2006/relationships/hyperlink" Target="http://www.wle.com/school/macys.html" TargetMode="External"/><Relationship Id="rId36" Type="http://schemas.openxmlformats.org/officeDocument/2006/relationships/hyperlink" Target="http://www.wle.com/school/monterey.html" TargetMode="External"/><Relationship Id="rId37" Type="http://schemas.openxmlformats.org/officeDocument/2006/relationships/hyperlink" Target="http://www.wle.com/school/worldcup.html" TargetMode="External"/><Relationship Id="rId38" Type="http://schemas.openxmlformats.org/officeDocument/2006/relationships/hyperlink" Target="http://www.wle.com/school/sanfran.html" TargetMode="Externa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2001-11-16T19:40:00Z</dcterms:created>
  <dc:creator>guo</dc:creator>
  <dc:description/>
  <dc:language>en-CA</dc:language>
  <cp:lastModifiedBy>guo</cp:lastModifiedBy>
  <dcterms:modified xsi:type="dcterms:W3CDTF">2001-11-16T19:44:00Z</dcterms:modified>
  <cp:revision>1</cp:revision>
  <dc:subject/>
  <dc:title> </dc:title>
</cp:coreProperties>
</file>