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  <w:t>Appendix A</w:t>
      </w:r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Heading1"/>
        <w:ind w:hanging="0" w:start="0"/>
        <w:rPr/>
      </w:pPr>
      <w:r>
        <w:rPr/>
        <w:t>P.S.C. No. 2 – Retail Access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Ninth Revised Leaf No. 7</w:t>
      </w:r>
    </w:p>
    <w:p>
      <w:pPr>
        <w:pStyle w:val="Normal"/>
        <w:rPr/>
      </w:pPr>
      <w:r>
        <w:rPr/>
        <w:t>Superseding Eighth Revised Leaf No. 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First Revised Leaf No. 8-A</w:t>
      </w:r>
    </w:p>
    <w:p>
      <w:pPr>
        <w:pStyle w:val="Normal"/>
        <w:rPr/>
      </w:pPr>
      <w:r>
        <w:rPr/>
        <w:t>Superseding Original Leaf No. 8-A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Seventh Revised Leaf No. 16</w:t>
      </w:r>
    </w:p>
    <w:p>
      <w:pPr>
        <w:pStyle w:val="Normal"/>
        <w:rPr/>
      </w:pPr>
      <w:r>
        <w:rPr/>
        <w:t>Superseding Eighth Revised Leaf No. 16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2002-02-01T11:46:00Z</dcterms:created>
  <dc:creator>LEVINED</dc:creator>
  <dc:description/>
  <dc:language>en-CA</dc:language>
  <cp:lastModifiedBy>LEVINED</cp:lastModifiedBy>
  <cp:lastPrinted>2002-01-31T14:05:00Z</cp:lastPrinted>
  <dcterms:modified xsi:type="dcterms:W3CDTF">2002-02-01T11:49:00Z</dcterms:modified>
  <cp:revision>3</cp:revision>
  <dc:subject/>
  <dc:title>Appendix A</dc:title>
</cp:coreProperties>
</file>