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f:\attachcus\stclair-c\CStClairDEC20002\00000000975415F6AFD7D611826300065B5E8D32A4972000.#1.master netting agreement 3-9.doc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