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f:\attachcus\taylor-m\MTaylorNov20011\ec2b646cc65d53418f815ae6f3954ae6079f1c@nahou-msmbx07v.corp.enron.com.#1.4KQR01!.DOC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